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40" w:hanging="6440" w:hangingChars="2300"/>
        <w:rPr>
          <w:rFonts w:hint="eastAsia" w:hAnsi="宋体"/>
          <w:color w:val="000000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：</w:t>
      </w:r>
      <w:r>
        <w:rPr>
          <w:rFonts w:hAnsi="宋体"/>
          <w:color w:val="000000"/>
          <w:kern w:val="0"/>
          <w:sz w:val="28"/>
          <w:szCs w:val="28"/>
        </w:rPr>
        <w:t>　</w:t>
      </w:r>
    </w:p>
    <w:p>
      <w:pPr>
        <w:ind w:left="6440" w:hanging="6440" w:hangingChars="2300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  <w:lang w:val="en-US" w:eastAsia="zh-CN"/>
        </w:rPr>
        <w:t>二</w:t>
      </w:r>
      <w:r>
        <w:rPr>
          <w:rFonts w:eastAsia="黑体"/>
          <w:sz w:val="28"/>
          <w:szCs w:val="28"/>
        </w:rPr>
        <w:t>届临沂市</w:t>
      </w:r>
      <w:r>
        <w:rPr>
          <w:rFonts w:hint="eastAsia" w:eastAsia="黑体"/>
          <w:sz w:val="28"/>
          <w:szCs w:val="28"/>
        </w:rPr>
        <w:t>市直</w:t>
      </w:r>
      <w:r>
        <w:rPr>
          <w:rFonts w:eastAsia="黑体"/>
          <w:sz w:val="28"/>
          <w:szCs w:val="28"/>
        </w:rPr>
        <w:t>初中英语教师教学技能展评参评教师推荐表</w:t>
      </w:r>
    </w:p>
    <w:p>
      <w:pPr>
        <w:jc w:val="center"/>
        <w:rPr>
          <w:rFonts w:hint="eastAsia"/>
          <w:bCs/>
          <w:sz w:val="24"/>
        </w:rPr>
      </w:pPr>
      <w:r>
        <w:rPr>
          <w:bCs/>
          <w:sz w:val="24"/>
        </w:rPr>
        <w:t>201</w:t>
      </w:r>
      <w:r>
        <w:rPr>
          <w:rFonts w:hint="eastAsia"/>
          <w:bCs/>
          <w:sz w:val="24"/>
          <w:lang w:val="en-US" w:eastAsia="zh-CN"/>
        </w:rPr>
        <w:t>7</w:t>
      </w:r>
      <w:r>
        <w:rPr>
          <w:bCs/>
          <w:sz w:val="24"/>
        </w:rPr>
        <w:t xml:space="preserve">年 </w:t>
      </w:r>
      <w:r>
        <w:rPr>
          <w:rFonts w:hint="eastAsia"/>
          <w:bCs/>
          <w:sz w:val="24"/>
          <w:lang w:val="en-US" w:eastAsia="zh-CN"/>
        </w:rPr>
        <w:t>11</w:t>
      </w:r>
      <w:r>
        <w:rPr>
          <w:bCs/>
          <w:sz w:val="24"/>
        </w:rPr>
        <w:t>月</w:t>
      </w:r>
    </w:p>
    <w:p>
      <w:pPr>
        <w:jc w:val="center"/>
        <w:rPr>
          <w:rFonts w:hint="eastAsia" w:eastAsia="仿宋_GB2312"/>
          <w:sz w:val="30"/>
          <w:szCs w:val="30"/>
        </w:rPr>
      </w:pPr>
    </w:p>
    <w:tbl>
      <w:tblPr>
        <w:tblStyle w:val="3"/>
        <w:tblW w:w="8976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720"/>
        <w:gridCol w:w="1080"/>
        <w:gridCol w:w="720"/>
        <w:gridCol w:w="720"/>
        <w:gridCol w:w="876"/>
        <w:gridCol w:w="1824"/>
        <w:gridCol w:w="126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85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8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教龄</w:t>
            </w:r>
          </w:p>
        </w:tc>
        <w:tc>
          <w:tcPr>
            <w:tcW w:w="182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429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2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256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</w:tc>
        <w:tc>
          <w:tcPr>
            <w:tcW w:w="8256" w:type="dxa"/>
            <w:gridSpan w:val="8"/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256" w:type="dxa"/>
            <w:gridSpan w:val="8"/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年　　月　　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8256" w:type="dxa"/>
            <w:gridSpan w:val="8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44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